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0EF5F" w14:textId="77777777" w:rsidR="00E406DB" w:rsidRDefault="00E406DB" w:rsidP="00E406DB">
      <w:pPr>
        <w:ind w:firstLine="708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  <w:lang w:val="kk-KZ"/>
        </w:rPr>
        <w:t>«</w:t>
      </w:r>
      <w:r w:rsidRPr="002901D6">
        <w:rPr>
          <w:rFonts w:cs="Times New Roman"/>
          <w:b/>
          <w:bCs/>
          <w:sz w:val="28"/>
          <w:szCs w:val="28"/>
        </w:rPr>
        <w:t>Солтүстік Қазақстан облысы әкімдігінің дін істері басқармасы</w:t>
      </w:r>
      <w:r>
        <w:rPr>
          <w:rFonts w:cs="Times New Roman"/>
          <w:b/>
          <w:bCs/>
          <w:sz w:val="28"/>
          <w:szCs w:val="28"/>
          <w:lang w:val="kk-KZ"/>
        </w:rPr>
        <w:t>»</w:t>
      </w:r>
      <w:r w:rsidRPr="002901D6">
        <w:rPr>
          <w:rFonts w:cs="Times New Roman"/>
          <w:b/>
          <w:bCs/>
          <w:sz w:val="28"/>
          <w:szCs w:val="28"/>
        </w:rPr>
        <w:t xml:space="preserve"> КММ-нің 2021 жылғы мемлекеттік қызметтер көрсету мәселелері жөніндегі қызметі туралы есеп</w:t>
      </w:r>
    </w:p>
    <w:p w14:paraId="080BBF18" w14:textId="77777777" w:rsidR="00E406DB" w:rsidRPr="00D22A66" w:rsidRDefault="00E406DB" w:rsidP="00E406DB">
      <w:pPr>
        <w:ind w:firstLine="708"/>
        <w:jc w:val="center"/>
        <w:rPr>
          <w:rFonts w:cs="Times New Roman"/>
          <w:sz w:val="28"/>
          <w:szCs w:val="28"/>
        </w:rPr>
      </w:pPr>
    </w:p>
    <w:p w14:paraId="45AEBC4F" w14:textId="77777777" w:rsidR="00E406DB" w:rsidRPr="002901D6" w:rsidRDefault="00E406DB" w:rsidP="00E406DB">
      <w:pPr>
        <w:ind w:firstLine="708"/>
        <w:jc w:val="both"/>
        <w:rPr>
          <w:rFonts w:cs="Times New Roman"/>
          <w:sz w:val="28"/>
          <w:szCs w:val="28"/>
        </w:rPr>
      </w:pPr>
      <w:r w:rsidRPr="002901D6">
        <w:rPr>
          <w:rFonts w:cs="Times New Roman"/>
          <w:sz w:val="28"/>
          <w:szCs w:val="28"/>
        </w:rPr>
        <w:t xml:space="preserve">Дін істері басқармасы Діни қызмет саласында 5 </w:t>
      </w:r>
      <w:r>
        <w:rPr>
          <w:rFonts w:cs="Times New Roman"/>
          <w:sz w:val="28"/>
          <w:szCs w:val="28"/>
          <w:lang w:val="kk-KZ"/>
        </w:rPr>
        <w:t>м</w:t>
      </w:r>
      <w:r w:rsidRPr="002901D6">
        <w:rPr>
          <w:rFonts w:cs="Times New Roman"/>
          <w:sz w:val="28"/>
          <w:szCs w:val="28"/>
        </w:rPr>
        <w:t>емлекеттік қызмет көрсетеді:</w:t>
      </w:r>
    </w:p>
    <w:p w14:paraId="5B7AEC34" w14:textId="77777777" w:rsidR="00E406DB" w:rsidRPr="002901D6" w:rsidRDefault="00E406DB" w:rsidP="00E406DB">
      <w:pPr>
        <w:ind w:firstLine="708"/>
        <w:jc w:val="both"/>
        <w:rPr>
          <w:rFonts w:cs="Times New Roman"/>
          <w:sz w:val="28"/>
          <w:szCs w:val="28"/>
        </w:rPr>
      </w:pPr>
      <w:r w:rsidRPr="002901D6">
        <w:rPr>
          <w:rFonts w:cs="Times New Roman"/>
          <w:sz w:val="28"/>
          <w:szCs w:val="28"/>
        </w:rPr>
        <w:t xml:space="preserve">       </w:t>
      </w:r>
      <w:r>
        <w:rPr>
          <w:rFonts w:cs="Times New Roman"/>
          <w:sz w:val="28"/>
          <w:szCs w:val="28"/>
        </w:rPr>
        <w:t>1. «</w:t>
      </w:r>
      <w:r w:rsidRPr="002901D6">
        <w:rPr>
          <w:rFonts w:cs="Times New Roman"/>
          <w:sz w:val="28"/>
          <w:szCs w:val="28"/>
        </w:rPr>
        <w:t>Миссионерлік қызметті жүзеге асыратын тұлғаларды тірке</w:t>
      </w:r>
      <w:r>
        <w:rPr>
          <w:rFonts w:cs="Times New Roman"/>
          <w:sz w:val="28"/>
          <w:szCs w:val="28"/>
        </w:rPr>
        <w:t>уді және қайта тіркеуді жүргізу»</w:t>
      </w:r>
      <w:r w:rsidRPr="002901D6">
        <w:rPr>
          <w:rFonts w:cs="Times New Roman"/>
          <w:sz w:val="28"/>
          <w:szCs w:val="28"/>
        </w:rPr>
        <w:t>;</w:t>
      </w:r>
    </w:p>
    <w:p w14:paraId="15C46800" w14:textId="77777777" w:rsidR="00E406DB" w:rsidRPr="002901D6" w:rsidRDefault="00E406DB" w:rsidP="00E406DB">
      <w:pPr>
        <w:ind w:firstLine="708"/>
        <w:jc w:val="both"/>
        <w:rPr>
          <w:rFonts w:cs="Times New Roman"/>
          <w:sz w:val="28"/>
          <w:szCs w:val="28"/>
        </w:rPr>
      </w:pPr>
      <w:r w:rsidRPr="002901D6">
        <w:rPr>
          <w:rFonts w:cs="Times New Roman"/>
          <w:sz w:val="28"/>
          <w:szCs w:val="28"/>
        </w:rPr>
        <w:t xml:space="preserve">2. </w:t>
      </w:r>
      <w:r>
        <w:rPr>
          <w:rFonts w:cs="Times New Roman"/>
          <w:sz w:val="28"/>
          <w:szCs w:val="28"/>
          <w:lang w:val="kk-KZ"/>
        </w:rPr>
        <w:t>«</w:t>
      </w:r>
      <w:r w:rsidRPr="002901D6">
        <w:rPr>
          <w:rFonts w:cs="Times New Roman"/>
          <w:sz w:val="28"/>
          <w:szCs w:val="28"/>
        </w:rPr>
        <w:t>Діни іс-шараларды өткізуге арналған үй-жайларды ғибадат үйлерінен (ғимараттарынан) тыс жерлерде орналастыруға келісу туралы шешім беру</w:t>
      </w:r>
      <w:r>
        <w:rPr>
          <w:rFonts w:cs="Times New Roman"/>
          <w:sz w:val="28"/>
          <w:szCs w:val="28"/>
          <w:lang w:val="kk-KZ"/>
        </w:rPr>
        <w:t>»</w:t>
      </w:r>
      <w:r w:rsidRPr="002901D6">
        <w:rPr>
          <w:rFonts w:cs="Times New Roman"/>
          <w:sz w:val="28"/>
          <w:szCs w:val="28"/>
        </w:rPr>
        <w:t>;</w:t>
      </w:r>
    </w:p>
    <w:p w14:paraId="2AD68B10" w14:textId="77777777" w:rsidR="00E406DB" w:rsidRPr="002901D6" w:rsidRDefault="00E406DB" w:rsidP="00E406DB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«</w:t>
      </w:r>
      <w:r w:rsidRPr="002901D6">
        <w:rPr>
          <w:rFonts w:cs="Times New Roman"/>
          <w:sz w:val="28"/>
          <w:szCs w:val="28"/>
        </w:rPr>
        <w:t>Діни әдебиетті және діни мазмұндағы өзге де ақпараттық материалдарды, діни мақсаттағы заттарды тарату үшін арнайы тұрақты үй-жайлардың орналастырылуын бекіту туралы шешім беру</w:t>
      </w:r>
      <w:r>
        <w:rPr>
          <w:rFonts w:cs="Times New Roman"/>
          <w:sz w:val="28"/>
          <w:szCs w:val="28"/>
          <w:lang w:val="kk-KZ"/>
        </w:rPr>
        <w:t>»</w:t>
      </w:r>
      <w:r w:rsidRPr="002901D6">
        <w:rPr>
          <w:rFonts w:cs="Times New Roman"/>
          <w:sz w:val="28"/>
          <w:szCs w:val="28"/>
        </w:rPr>
        <w:t>;</w:t>
      </w:r>
    </w:p>
    <w:p w14:paraId="03A1AE19" w14:textId="77777777" w:rsidR="00E406DB" w:rsidRPr="002901D6" w:rsidRDefault="00E406DB" w:rsidP="00E406DB">
      <w:pPr>
        <w:ind w:firstLine="708"/>
        <w:jc w:val="both"/>
        <w:rPr>
          <w:rFonts w:cs="Times New Roman"/>
          <w:sz w:val="28"/>
          <w:szCs w:val="28"/>
        </w:rPr>
      </w:pPr>
      <w:r w:rsidRPr="002901D6">
        <w:rPr>
          <w:rFonts w:cs="Times New Roman"/>
          <w:sz w:val="28"/>
          <w:szCs w:val="28"/>
        </w:rPr>
        <w:t xml:space="preserve">4. </w:t>
      </w:r>
      <w:r>
        <w:rPr>
          <w:rFonts w:cs="Times New Roman"/>
          <w:sz w:val="28"/>
          <w:szCs w:val="28"/>
          <w:lang w:val="kk-KZ"/>
        </w:rPr>
        <w:t>«</w:t>
      </w:r>
      <w:r w:rsidRPr="002901D6">
        <w:rPr>
          <w:rFonts w:cs="Times New Roman"/>
          <w:sz w:val="28"/>
          <w:szCs w:val="28"/>
        </w:rPr>
        <w:t>Ғибадат үйлерін (ғимараттарын) салу және олардың орналасатын жерін айқындау туралы шеш</w:t>
      </w:r>
      <w:r>
        <w:rPr>
          <w:rFonts w:cs="Times New Roman"/>
          <w:sz w:val="28"/>
          <w:szCs w:val="28"/>
        </w:rPr>
        <w:t>ім беру»</w:t>
      </w:r>
      <w:r w:rsidRPr="002901D6">
        <w:rPr>
          <w:rFonts w:cs="Times New Roman"/>
          <w:sz w:val="28"/>
          <w:szCs w:val="28"/>
        </w:rPr>
        <w:t>;</w:t>
      </w:r>
    </w:p>
    <w:p w14:paraId="6CA09AEB" w14:textId="77777777" w:rsidR="00E406DB" w:rsidRPr="002901D6" w:rsidRDefault="00E406DB" w:rsidP="00E406DB">
      <w:pPr>
        <w:ind w:firstLine="708"/>
        <w:jc w:val="both"/>
        <w:rPr>
          <w:rFonts w:cs="Times New Roman"/>
          <w:sz w:val="28"/>
          <w:szCs w:val="28"/>
        </w:rPr>
      </w:pPr>
      <w:r w:rsidRPr="002901D6">
        <w:rPr>
          <w:rFonts w:cs="Times New Roman"/>
          <w:sz w:val="28"/>
          <w:szCs w:val="28"/>
        </w:rPr>
        <w:t>5</w:t>
      </w:r>
      <w:r>
        <w:rPr>
          <w:rFonts w:cs="Times New Roman"/>
          <w:sz w:val="28"/>
          <w:szCs w:val="28"/>
          <w:lang w:val="kk-KZ"/>
        </w:rPr>
        <w:t>. «Ү</w:t>
      </w:r>
      <w:r w:rsidRPr="002901D6">
        <w:rPr>
          <w:rFonts w:cs="Times New Roman"/>
          <w:sz w:val="28"/>
          <w:szCs w:val="28"/>
        </w:rPr>
        <w:t>йлерді (ғимараттарды) ғибадат үйлері (ғимараттары) етіп қайта бейіндеу (функционалдық мақсатын өзгерту) туралы шешім беру</w:t>
      </w:r>
      <w:r>
        <w:rPr>
          <w:rFonts w:cs="Times New Roman"/>
          <w:sz w:val="28"/>
          <w:szCs w:val="28"/>
          <w:lang w:val="kk-KZ"/>
        </w:rPr>
        <w:t>»</w:t>
      </w:r>
      <w:r w:rsidRPr="002901D6">
        <w:rPr>
          <w:rFonts w:cs="Times New Roman"/>
          <w:sz w:val="28"/>
          <w:szCs w:val="28"/>
        </w:rPr>
        <w:t>.</w:t>
      </w:r>
    </w:p>
    <w:p w14:paraId="68641F28" w14:textId="77777777" w:rsidR="00E406DB" w:rsidRPr="002901D6" w:rsidRDefault="00E406DB" w:rsidP="00E406DB">
      <w:pPr>
        <w:ind w:firstLine="708"/>
        <w:jc w:val="both"/>
        <w:rPr>
          <w:rFonts w:cs="Times New Roman"/>
          <w:sz w:val="28"/>
          <w:szCs w:val="28"/>
        </w:rPr>
      </w:pPr>
      <w:r w:rsidRPr="002901D6">
        <w:rPr>
          <w:rFonts w:cs="Times New Roman"/>
          <w:sz w:val="28"/>
          <w:szCs w:val="28"/>
        </w:rPr>
        <w:t>Аталған мемлекеттік қызметтер қағаз түрінде де, электронды форматта да көрсетіледі, барлық мемлекеттік қызметтер тегін көрсетіледі.</w:t>
      </w:r>
    </w:p>
    <w:p w14:paraId="640C300C" w14:textId="77777777" w:rsidR="00E406DB" w:rsidRPr="002901D6" w:rsidRDefault="00E406DB" w:rsidP="00E406DB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kk-KZ"/>
        </w:rPr>
        <w:t>«</w:t>
      </w:r>
      <w:r w:rsidRPr="002901D6">
        <w:rPr>
          <w:rFonts w:cs="Times New Roman"/>
          <w:sz w:val="28"/>
          <w:szCs w:val="28"/>
        </w:rPr>
        <w:t>Миссионерлік қызметті жүзеге асыратын тұлғаларды тіркеуді және қайта тіркеуді жүргізу</w:t>
      </w:r>
      <w:r>
        <w:rPr>
          <w:rFonts w:cs="Times New Roman"/>
          <w:sz w:val="28"/>
          <w:szCs w:val="28"/>
          <w:lang w:val="kk-KZ"/>
        </w:rPr>
        <w:t xml:space="preserve">» </w:t>
      </w:r>
      <w:r w:rsidRPr="002901D6">
        <w:rPr>
          <w:rFonts w:cs="Times New Roman"/>
          <w:sz w:val="28"/>
          <w:szCs w:val="28"/>
        </w:rPr>
        <w:t>ең көп талап етілетін мемлекеттік қызмет болып табылады.</w:t>
      </w:r>
    </w:p>
    <w:p w14:paraId="429C397D" w14:textId="77777777" w:rsidR="00E406DB" w:rsidRDefault="00E406DB" w:rsidP="00E406DB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2021 жылы Б</w:t>
      </w:r>
      <w:r w:rsidRPr="002901D6">
        <w:rPr>
          <w:rFonts w:cs="Times New Roman"/>
          <w:sz w:val="28"/>
          <w:szCs w:val="28"/>
        </w:rPr>
        <w:t xml:space="preserve">асқарма 56 </w:t>
      </w:r>
      <w:r>
        <w:rPr>
          <w:rFonts w:cs="Times New Roman"/>
          <w:sz w:val="28"/>
          <w:szCs w:val="28"/>
          <w:lang w:val="kk-KZ"/>
        </w:rPr>
        <w:t>м</w:t>
      </w:r>
      <w:r w:rsidRPr="002901D6">
        <w:rPr>
          <w:rFonts w:cs="Times New Roman"/>
          <w:sz w:val="28"/>
          <w:szCs w:val="28"/>
        </w:rPr>
        <w:t>емлекеттік қызмет көрсетті, оның ішінде :</w:t>
      </w:r>
    </w:p>
    <w:p w14:paraId="7E565749" w14:textId="77777777" w:rsidR="00E406DB" w:rsidRPr="00C91B59" w:rsidRDefault="00E406DB" w:rsidP="00E406DB">
      <w:pPr>
        <w:ind w:firstLine="708"/>
        <w:jc w:val="both"/>
        <w:rPr>
          <w:rFonts w:cs="Times New Roman"/>
          <w:sz w:val="28"/>
          <w:szCs w:val="28"/>
        </w:rPr>
      </w:pPr>
      <w:r w:rsidRPr="00C91B59">
        <w:rPr>
          <w:rFonts w:cs="Times New Roman"/>
          <w:sz w:val="28"/>
          <w:szCs w:val="28"/>
        </w:rPr>
        <w:t xml:space="preserve">- </w:t>
      </w:r>
      <w:r w:rsidRPr="00CF314C">
        <w:rPr>
          <w:rFonts w:cs="Times New Roman"/>
          <w:i/>
          <w:sz w:val="28"/>
          <w:szCs w:val="28"/>
          <w:lang w:val="kk-KZ"/>
        </w:rPr>
        <w:t>«</w:t>
      </w:r>
      <w:r w:rsidRPr="00CF314C">
        <w:rPr>
          <w:rFonts w:cs="Times New Roman"/>
          <w:i/>
          <w:sz w:val="28"/>
          <w:szCs w:val="28"/>
        </w:rPr>
        <w:t>Миссионерлік қызметті жүзеге асыратын тұлғаларды тіркеуді және қайта тіркеуді жүргізу</w:t>
      </w:r>
      <w:r w:rsidRPr="00CF314C">
        <w:rPr>
          <w:rFonts w:cs="Times New Roman"/>
          <w:i/>
          <w:sz w:val="28"/>
          <w:szCs w:val="28"/>
          <w:lang w:val="kk-KZ"/>
        </w:rPr>
        <w:t>»</w:t>
      </w:r>
      <w:r w:rsidRPr="00C91B59">
        <w:rPr>
          <w:rFonts w:cs="Times New Roman"/>
          <w:sz w:val="28"/>
          <w:szCs w:val="28"/>
        </w:rPr>
        <w:t xml:space="preserve"> - ЭҮП арқылы 42 өтініш (</w:t>
      </w:r>
      <w:r w:rsidRPr="00AC6349">
        <w:rPr>
          <w:rFonts w:cs="Times New Roman"/>
          <w:i/>
          <w:sz w:val="28"/>
          <w:szCs w:val="28"/>
        </w:rPr>
        <w:t>онлайн формат</w:t>
      </w:r>
      <w:r w:rsidRPr="00C91B59">
        <w:rPr>
          <w:rFonts w:cs="Times New Roman"/>
          <w:sz w:val="28"/>
          <w:szCs w:val="28"/>
        </w:rPr>
        <w:t>), МО арқылы 5 өтініш (</w:t>
      </w:r>
      <w:r w:rsidRPr="00AC6349">
        <w:rPr>
          <w:rFonts w:cs="Times New Roman"/>
          <w:i/>
          <w:sz w:val="28"/>
          <w:szCs w:val="28"/>
        </w:rPr>
        <w:t>қағаз нысан</w:t>
      </w:r>
      <w:r w:rsidRPr="00C91B59">
        <w:rPr>
          <w:rFonts w:cs="Times New Roman"/>
          <w:sz w:val="28"/>
          <w:szCs w:val="28"/>
        </w:rPr>
        <w:t>)</w:t>
      </w:r>
    </w:p>
    <w:p w14:paraId="515F746B" w14:textId="77777777" w:rsidR="00E406DB" w:rsidRDefault="00E406DB" w:rsidP="00E406DB">
      <w:pPr>
        <w:ind w:firstLine="708"/>
        <w:jc w:val="both"/>
        <w:rPr>
          <w:rFonts w:cs="Times New Roman"/>
          <w:sz w:val="28"/>
          <w:szCs w:val="28"/>
        </w:rPr>
      </w:pPr>
      <w:r w:rsidRPr="00C91B59">
        <w:rPr>
          <w:rFonts w:cs="Times New Roman"/>
          <w:sz w:val="28"/>
          <w:szCs w:val="28"/>
        </w:rPr>
        <w:t xml:space="preserve">- </w:t>
      </w:r>
      <w:r w:rsidRPr="00AC6349">
        <w:rPr>
          <w:rFonts w:cs="Times New Roman"/>
          <w:i/>
          <w:sz w:val="28"/>
          <w:szCs w:val="28"/>
          <w:lang w:val="kk-KZ"/>
        </w:rPr>
        <w:t>«</w:t>
      </w:r>
      <w:r w:rsidRPr="00AC6349">
        <w:rPr>
          <w:rFonts w:cs="Times New Roman"/>
          <w:i/>
          <w:sz w:val="28"/>
          <w:szCs w:val="28"/>
        </w:rPr>
        <w:t>Діни іс-шараларды өткізуге арналған үй-жайларды ғибадат үйлерінен (ғимараттарынан) тыс жерлерде орналастыруға келісу туралы шешім беру</w:t>
      </w:r>
      <w:r w:rsidRPr="00AC6349">
        <w:rPr>
          <w:rFonts w:cs="Times New Roman"/>
          <w:i/>
          <w:sz w:val="28"/>
          <w:szCs w:val="28"/>
          <w:lang w:val="kk-KZ"/>
        </w:rPr>
        <w:t>»</w:t>
      </w:r>
      <w:r w:rsidRPr="00C91B59">
        <w:rPr>
          <w:rFonts w:cs="Times New Roman"/>
          <w:sz w:val="28"/>
          <w:szCs w:val="28"/>
        </w:rPr>
        <w:t xml:space="preserve"> - ЭҮП арқылы 5 өтініш (</w:t>
      </w:r>
      <w:r w:rsidRPr="00AC6349">
        <w:rPr>
          <w:rFonts w:cs="Times New Roman"/>
          <w:i/>
          <w:sz w:val="28"/>
          <w:szCs w:val="28"/>
        </w:rPr>
        <w:t>онлайн формат</w:t>
      </w:r>
      <w:r w:rsidRPr="00C91B59">
        <w:rPr>
          <w:rFonts w:cs="Times New Roman"/>
          <w:sz w:val="28"/>
          <w:szCs w:val="28"/>
        </w:rPr>
        <w:t>), ХҚКО МО арқылы 2 өтініш (</w:t>
      </w:r>
      <w:r w:rsidRPr="00AC6349">
        <w:rPr>
          <w:rFonts w:cs="Times New Roman"/>
          <w:i/>
          <w:sz w:val="28"/>
          <w:szCs w:val="28"/>
        </w:rPr>
        <w:t>қағаз нысан</w:t>
      </w:r>
      <w:r w:rsidRPr="00C91B59">
        <w:rPr>
          <w:rFonts w:cs="Times New Roman"/>
          <w:sz w:val="28"/>
          <w:szCs w:val="28"/>
        </w:rPr>
        <w:t>), МО арқылы 1 өтініш (</w:t>
      </w:r>
      <w:r w:rsidRPr="00AC6349">
        <w:rPr>
          <w:rFonts w:cs="Times New Roman"/>
          <w:i/>
          <w:sz w:val="28"/>
          <w:szCs w:val="28"/>
        </w:rPr>
        <w:t>қағаз нысан</w:t>
      </w:r>
      <w:r w:rsidRPr="00C91B59">
        <w:rPr>
          <w:rFonts w:cs="Times New Roman"/>
          <w:sz w:val="28"/>
          <w:szCs w:val="28"/>
        </w:rPr>
        <w:t xml:space="preserve">) </w:t>
      </w:r>
    </w:p>
    <w:p w14:paraId="56021219" w14:textId="77777777" w:rsidR="00E406DB" w:rsidRPr="00C91B59" w:rsidRDefault="00E406DB" w:rsidP="00E406DB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kk-KZ"/>
        </w:rPr>
        <w:t>-</w:t>
      </w:r>
      <w:r w:rsidRPr="00C91B59">
        <w:rPr>
          <w:rFonts w:cs="Times New Roman"/>
          <w:sz w:val="28"/>
          <w:szCs w:val="28"/>
        </w:rPr>
        <w:t xml:space="preserve"> </w:t>
      </w:r>
      <w:r w:rsidRPr="00AC6349">
        <w:rPr>
          <w:rFonts w:cs="Times New Roman"/>
          <w:i/>
          <w:sz w:val="28"/>
          <w:szCs w:val="28"/>
          <w:lang w:val="kk-KZ"/>
        </w:rPr>
        <w:t>«Ғ</w:t>
      </w:r>
      <w:r w:rsidRPr="00AC6349">
        <w:rPr>
          <w:rFonts w:cs="Times New Roman"/>
          <w:i/>
          <w:sz w:val="28"/>
          <w:szCs w:val="28"/>
        </w:rPr>
        <w:t>ибадат үйлерін (ғимараттарын) салу туралы шешім беру</w:t>
      </w:r>
      <w:r w:rsidRPr="00C91B59">
        <w:rPr>
          <w:rFonts w:cs="Times New Roman"/>
          <w:sz w:val="28"/>
          <w:szCs w:val="28"/>
        </w:rPr>
        <w:t xml:space="preserve">, </w:t>
      </w:r>
      <w:r w:rsidRPr="0030056B">
        <w:rPr>
          <w:rFonts w:cs="Times New Roman"/>
          <w:i/>
          <w:sz w:val="28"/>
          <w:szCs w:val="28"/>
        </w:rPr>
        <w:t>олардың орналасқан жер</w:t>
      </w:r>
      <w:r w:rsidRPr="0030056B">
        <w:rPr>
          <w:rFonts w:cs="Times New Roman"/>
          <w:i/>
          <w:sz w:val="28"/>
          <w:szCs w:val="28"/>
          <w:lang w:val="kk-KZ"/>
        </w:rPr>
        <w:t>лер</w:t>
      </w:r>
      <w:r w:rsidRPr="0030056B">
        <w:rPr>
          <w:rFonts w:cs="Times New Roman"/>
          <w:i/>
          <w:sz w:val="28"/>
          <w:szCs w:val="28"/>
        </w:rPr>
        <w:t>ін анықтау</w:t>
      </w:r>
      <w:r w:rsidRPr="0030056B">
        <w:rPr>
          <w:rFonts w:cs="Times New Roman"/>
          <w:i/>
          <w:sz w:val="28"/>
          <w:szCs w:val="28"/>
          <w:lang w:val="kk-KZ"/>
        </w:rPr>
        <w:t>»</w:t>
      </w:r>
      <w:r w:rsidRPr="00C91B59">
        <w:rPr>
          <w:rFonts w:cs="Times New Roman"/>
          <w:sz w:val="28"/>
          <w:szCs w:val="28"/>
        </w:rPr>
        <w:t xml:space="preserve"> - ЭҮП арқылы 1 өтініш (</w:t>
      </w:r>
      <w:r w:rsidRPr="0030056B">
        <w:rPr>
          <w:rFonts w:cs="Times New Roman"/>
          <w:i/>
          <w:sz w:val="28"/>
          <w:szCs w:val="28"/>
        </w:rPr>
        <w:t>онлайн формат</w:t>
      </w:r>
      <w:r w:rsidRPr="00C91B59">
        <w:rPr>
          <w:rFonts w:cs="Times New Roman"/>
          <w:sz w:val="28"/>
          <w:szCs w:val="28"/>
        </w:rPr>
        <w:t>).</w:t>
      </w:r>
    </w:p>
    <w:p w14:paraId="287D3222" w14:textId="77777777" w:rsidR="00E406DB" w:rsidRPr="00C91B59" w:rsidRDefault="00E406DB" w:rsidP="00E406DB">
      <w:pPr>
        <w:ind w:firstLine="708"/>
        <w:jc w:val="both"/>
        <w:rPr>
          <w:rFonts w:cs="Times New Roman"/>
          <w:sz w:val="28"/>
          <w:szCs w:val="28"/>
        </w:rPr>
      </w:pPr>
      <w:r w:rsidRPr="00C91B59">
        <w:rPr>
          <w:rFonts w:cs="Times New Roman"/>
          <w:sz w:val="28"/>
          <w:szCs w:val="28"/>
        </w:rPr>
        <w:t>Мемлекеттік қызмет көрсету мәселелері бойынша халықты ақпараттандыру мақсатында мекемеде стенд бар, онда мемлекеттік қызмет көрсету ережелері, өтініштердің үлгілері орналастырылған, сондай-ақ облыстың барлық діни бірлестіктеріне мемлекеттік қызметтерді электрондық форматта алу мүмкіндігі туралы ақпарат тұрақты негізде жеткізіледі.</w:t>
      </w:r>
    </w:p>
    <w:p w14:paraId="65F90F27" w14:textId="77777777" w:rsidR="00E406DB" w:rsidRDefault="00E406DB" w:rsidP="00E406DB">
      <w:pPr>
        <w:ind w:firstLine="708"/>
        <w:jc w:val="both"/>
        <w:rPr>
          <w:rFonts w:cs="Times New Roman"/>
          <w:sz w:val="28"/>
          <w:szCs w:val="28"/>
        </w:rPr>
      </w:pPr>
      <w:r w:rsidRPr="00C91B59">
        <w:rPr>
          <w:rFonts w:cs="Times New Roman"/>
          <w:sz w:val="28"/>
          <w:szCs w:val="28"/>
        </w:rPr>
        <w:t>8 қазанда діни бірлестіктердің өкілдеріне Электрондық лицензиялау порталында жұмыс алгоритмі бар парақшалар таратылды, 80 парақша таратылды.</w:t>
      </w:r>
    </w:p>
    <w:p w14:paraId="1EC72BFA" w14:textId="77777777" w:rsidR="00E406DB" w:rsidRPr="006D7789" w:rsidRDefault="00E406DB" w:rsidP="00E406DB">
      <w:pPr>
        <w:widowControl/>
        <w:pBdr>
          <w:bottom w:val="single" w:sz="4" w:space="31" w:color="FFFFFF"/>
        </w:pBdr>
        <w:tabs>
          <w:tab w:val="left" w:pos="0"/>
        </w:tabs>
        <w:suppressAutoHyphens w:val="0"/>
        <w:jc w:val="both"/>
        <w:rPr>
          <w:rFonts w:cs="Times New Roman"/>
          <w:sz w:val="28"/>
          <w:szCs w:val="28"/>
          <w:lang w:val="kk-KZ"/>
        </w:rPr>
      </w:pPr>
      <w:r w:rsidRPr="00F27873">
        <w:rPr>
          <w:rFonts w:cs="Times New Roman"/>
          <w:sz w:val="28"/>
          <w:szCs w:val="28"/>
        </w:rPr>
        <w:tab/>
      </w:r>
      <w:r w:rsidRPr="009A7105">
        <w:rPr>
          <w:rFonts w:cs="Times New Roman"/>
          <w:sz w:val="28"/>
          <w:szCs w:val="28"/>
        </w:rPr>
        <w:t>Солтүстік Қазақстан облысы әкімді</w:t>
      </w:r>
      <w:r>
        <w:rPr>
          <w:rFonts w:cs="Times New Roman"/>
          <w:sz w:val="28"/>
          <w:szCs w:val="28"/>
        </w:rPr>
        <w:t>гінің Д</w:t>
      </w:r>
      <w:r w:rsidRPr="009A7105">
        <w:rPr>
          <w:rFonts w:cs="Times New Roman"/>
          <w:sz w:val="28"/>
          <w:szCs w:val="28"/>
        </w:rPr>
        <w:t xml:space="preserve">ін істері басқармасының үйлестіру және жиынтық жұмыс бөлімінің басшысы тікелей эфирде басқарманың Facebook әлеуметтік </w:t>
      </w:r>
      <w:r>
        <w:rPr>
          <w:rFonts w:cs="Times New Roman"/>
          <w:sz w:val="28"/>
          <w:szCs w:val="28"/>
        </w:rPr>
        <w:t>желісіндегі ресми парақшасында м</w:t>
      </w:r>
      <w:r w:rsidRPr="009A7105">
        <w:rPr>
          <w:rFonts w:cs="Times New Roman"/>
          <w:sz w:val="28"/>
          <w:szCs w:val="28"/>
        </w:rPr>
        <w:t>емлекеттік қызмет көрсету мәселелері бойынша 7 тікелей эфир өткізді</w:t>
      </w:r>
      <w:r>
        <w:rPr>
          <w:rFonts w:cs="Times New Roman"/>
          <w:sz w:val="28"/>
          <w:szCs w:val="28"/>
          <w:lang w:val="kk-KZ"/>
        </w:rPr>
        <w:t>.</w:t>
      </w:r>
    </w:p>
    <w:p w14:paraId="59EEE35F" w14:textId="77777777" w:rsidR="00E406DB" w:rsidRPr="009A7105" w:rsidRDefault="00E406DB" w:rsidP="00E406DB">
      <w:pPr>
        <w:widowControl/>
        <w:pBdr>
          <w:bottom w:val="single" w:sz="4" w:space="31" w:color="FFFFFF"/>
        </w:pBdr>
        <w:tabs>
          <w:tab w:val="left" w:pos="0"/>
        </w:tabs>
        <w:suppressAutoHyphens w:val="0"/>
        <w:jc w:val="both"/>
        <w:rPr>
          <w:rFonts w:cs="Times New Roman"/>
          <w:sz w:val="28"/>
          <w:szCs w:val="28"/>
        </w:rPr>
      </w:pPr>
      <w:r w:rsidRPr="009A7105">
        <w:rPr>
          <w:rFonts w:cs="Times New Roman"/>
          <w:sz w:val="28"/>
          <w:szCs w:val="28"/>
        </w:rPr>
        <w:lastRenderedPageBreak/>
        <w:tab/>
        <w:t>Шетелдік азаматтар арасында басқарма е-лицензиялау және электрондық үкімет порталын пайдалану дағдыларына жеке оқыту жүргізеді, үшінші тоқсанда 57 қызмет алушы оқытылды.</w:t>
      </w:r>
    </w:p>
    <w:p w14:paraId="3C958D47" w14:textId="77777777" w:rsidR="00E406DB" w:rsidRPr="00966200" w:rsidRDefault="00E406DB" w:rsidP="00E406DB">
      <w:pPr>
        <w:widowControl/>
        <w:pBdr>
          <w:bottom w:val="single" w:sz="4" w:space="31" w:color="FFFFFF"/>
        </w:pBdr>
        <w:tabs>
          <w:tab w:val="left" w:pos="0"/>
        </w:tabs>
        <w:suppressAutoHyphens w:val="0"/>
        <w:jc w:val="both"/>
        <w:rPr>
          <w:rFonts w:cs="Times New Roman"/>
          <w:sz w:val="28"/>
          <w:szCs w:val="28"/>
          <w:lang w:val="kk-KZ"/>
        </w:rPr>
      </w:pPr>
      <w:r w:rsidRPr="009A7105">
        <w:rPr>
          <w:rFonts w:cs="Times New Roman"/>
          <w:sz w:val="28"/>
          <w:szCs w:val="28"/>
        </w:rPr>
        <w:tab/>
        <w:t>7 маусымда Солтүстік Қазақстан облысы әкімдігінің дін істері басқармасының басшысы Facebook әлеуметтік желісінің ре</w:t>
      </w:r>
      <w:r>
        <w:rPr>
          <w:rFonts w:cs="Times New Roman"/>
          <w:sz w:val="28"/>
          <w:szCs w:val="28"/>
        </w:rPr>
        <w:t>сми парақшасында м</w:t>
      </w:r>
      <w:r w:rsidRPr="009A7105">
        <w:rPr>
          <w:rFonts w:cs="Times New Roman"/>
          <w:sz w:val="28"/>
          <w:szCs w:val="28"/>
        </w:rPr>
        <w:t>емлекеттік қызмет көрсету рәсімдерін жетілдіру тақырыбы бойынша тікелей эфирде сөз сөйледі</w:t>
      </w:r>
      <w:r>
        <w:rPr>
          <w:rFonts w:cs="Times New Roman"/>
          <w:sz w:val="28"/>
          <w:szCs w:val="28"/>
          <w:lang w:val="kk-KZ"/>
        </w:rPr>
        <w:t>.</w:t>
      </w:r>
    </w:p>
    <w:p w14:paraId="5059A77F" w14:textId="77777777" w:rsidR="00E406DB" w:rsidRPr="00510887" w:rsidRDefault="00E406DB" w:rsidP="00E406DB">
      <w:pPr>
        <w:widowControl/>
        <w:pBdr>
          <w:bottom w:val="single" w:sz="4" w:space="31" w:color="FFFFFF"/>
        </w:pBdr>
        <w:tabs>
          <w:tab w:val="left" w:pos="0"/>
        </w:tabs>
        <w:suppressAutoHyphens w:val="0"/>
        <w:jc w:val="both"/>
        <w:rPr>
          <w:rFonts w:cs="Times New Roman"/>
          <w:sz w:val="28"/>
          <w:szCs w:val="28"/>
          <w:lang w:val="kk-KZ"/>
        </w:rPr>
      </w:pPr>
      <w:r w:rsidRPr="009A7105">
        <w:rPr>
          <w:rFonts w:cs="Times New Roman"/>
          <w:sz w:val="28"/>
          <w:szCs w:val="28"/>
        </w:rPr>
        <w:tab/>
        <w:t xml:space="preserve">Дін істері басқармасы ZOOM конференциясы режимінде ішкі саясат, мәдениет және тілдерді дамыту бөлімдерінің басшылары мен мамандарының қатысуымен </w:t>
      </w:r>
      <w:r>
        <w:rPr>
          <w:rFonts w:cs="Times New Roman"/>
          <w:sz w:val="28"/>
          <w:szCs w:val="28"/>
          <w:lang w:val="kk-KZ"/>
        </w:rPr>
        <w:t>м</w:t>
      </w:r>
      <w:r w:rsidRPr="009A7105">
        <w:rPr>
          <w:rFonts w:cs="Times New Roman"/>
          <w:sz w:val="28"/>
          <w:szCs w:val="28"/>
        </w:rPr>
        <w:t>емлекеттік қызмет көрсету сапасы және діни ахуалға мониторинг жүргізу тақырыбында 3 семинар өткізді</w:t>
      </w:r>
      <w:r>
        <w:rPr>
          <w:rFonts w:cs="Times New Roman"/>
          <w:sz w:val="28"/>
          <w:szCs w:val="28"/>
          <w:lang w:val="kk-KZ"/>
        </w:rPr>
        <w:t>.</w:t>
      </w:r>
    </w:p>
    <w:p w14:paraId="1A7B90A6" w14:textId="77777777" w:rsidR="00E406DB" w:rsidRPr="00FA09FD" w:rsidRDefault="00E406DB" w:rsidP="00E406DB">
      <w:pPr>
        <w:widowControl/>
        <w:pBdr>
          <w:bottom w:val="single" w:sz="4" w:space="31" w:color="FFFFFF"/>
        </w:pBdr>
        <w:tabs>
          <w:tab w:val="left" w:pos="0"/>
        </w:tabs>
        <w:suppressAutoHyphens w:val="0"/>
        <w:jc w:val="both"/>
        <w:rPr>
          <w:rFonts w:cs="Times New Roman"/>
          <w:sz w:val="28"/>
          <w:szCs w:val="28"/>
          <w:lang w:val="kk-KZ"/>
        </w:rPr>
      </w:pPr>
      <w:r w:rsidRPr="009A7105">
        <w:rPr>
          <w:rFonts w:cs="Times New Roman"/>
          <w:sz w:val="28"/>
          <w:szCs w:val="28"/>
        </w:rPr>
        <w:tab/>
        <w:t xml:space="preserve">Басқарманың Facebook әлеуметтік </w:t>
      </w:r>
      <w:r>
        <w:rPr>
          <w:rFonts w:cs="Times New Roman"/>
          <w:sz w:val="28"/>
          <w:szCs w:val="28"/>
        </w:rPr>
        <w:t>желісіндегі ресми парақшасында м</w:t>
      </w:r>
      <w:r w:rsidRPr="009A7105">
        <w:rPr>
          <w:rFonts w:cs="Times New Roman"/>
          <w:sz w:val="28"/>
          <w:szCs w:val="28"/>
        </w:rPr>
        <w:t>емлекеттік қызметтерді электрондық форматта танымал ету бойынша 3 бейнеролик әзірленіп, орналастырылды</w:t>
      </w:r>
      <w:r>
        <w:rPr>
          <w:rFonts w:cs="Times New Roman"/>
          <w:sz w:val="28"/>
          <w:szCs w:val="28"/>
          <w:lang w:val="kk-KZ"/>
        </w:rPr>
        <w:t>.</w:t>
      </w:r>
    </w:p>
    <w:p w14:paraId="1168FE29" w14:textId="77777777" w:rsidR="00E406DB" w:rsidRDefault="00E406DB" w:rsidP="00E406DB">
      <w:pPr>
        <w:widowControl/>
        <w:pBdr>
          <w:bottom w:val="single" w:sz="4" w:space="31" w:color="FFFFFF"/>
        </w:pBdr>
        <w:tabs>
          <w:tab w:val="left" w:pos="0"/>
        </w:tabs>
        <w:suppressAutoHyphens w:val="0"/>
        <w:jc w:val="both"/>
        <w:rPr>
          <w:rFonts w:cs="Times New Roman"/>
          <w:sz w:val="28"/>
          <w:szCs w:val="28"/>
        </w:rPr>
      </w:pPr>
      <w:r w:rsidRPr="009A7105">
        <w:rPr>
          <w:rFonts w:cs="Times New Roman"/>
          <w:sz w:val="28"/>
          <w:szCs w:val="28"/>
        </w:rPr>
        <w:tab/>
        <w:t>Басқарманың Facebook әлеуметтік желісіндегі ресми парақшасында 3 ақпараттық материал әзірленіп, орналастырылды.</w:t>
      </w:r>
    </w:p>
    <w:p w14:paraId="03EB13CF" w14:textId="77777777" w:rsidR="00E406DB" w:rsidRPr="00FA09FD" w:rsidRDefault="00E406DB" w:rsidP="00E406DB">
      <w:pPr>
        <w:widowControl/>
        <w:pBdr>
          <w:bottom w:val="single" w:sz="4" w:space="31" w:color="FFFFFF"/>
        </w:pBdr>
        <w:tabs>
          <w:tab w:val="left" w:pos="0"/>
        </w:tabs>
        <w:suppressAutoHyphens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A09FD">
        <w:rPr>
          <w:rFonts w:cs="Times New Roman"/>
          <w:sz w:val="28"/>
          <w:szCs w:val="28"/>
        </w:rPr>
        <w:t>2021 жылғы 15 қарашада Дін істері басқармасының үйлестіру және жиынтық жұмыс бөлімінің басшысы Р.</w:t>
      </w:r>
      <w:r>
        <w:rPr>
          <w:rFonts w:cs="Times New Roman"/>
          <w:sz w:val="28"/>
          <w:szCs w:val="28"/>
          <w:lang w:val="kk-KZ"/>
        </w:rPr>
        <w:t xml:space="preserve"> </w:t>
      </w:r>
      <w:r>
        <w:rPr>
          <w:rFonts w:cs="Times New Roman"/>
          <w:sz w:val="28"/>
          <w:szCs w:val="28"/>
        </w:rPr>
        <w:t>М. Ша</w:t>
      </w:r>
      <w:r w:rsidRPr="00FA09FD">
        <w:rPr>
          <w:rFonts w:cs="Times New Roman"/>
          <w:sz w:val="28"/>
          <w:szCs w:val="28"/>
        </w:rPr>
        <w:t>мшутдинова Мамлют ауданының Қоғамдық кеңесінің отырысына қатысты, қоғамдық кеңес мүшелерін басқарма көрсететін</w:t>
      </w:r>
      <w:r>
        <w:rPr>
          <w:rFonts w:cs="Times New Roman"/>
          <w:sz w:val="28"/>
          <w:szCs w:val="28"/>
        </w:rPr>
        <w:t xml:space="preserve"> мемлекеттік қызметтермен және м</w:t>
      </w:r>
      <w:r w:rsidRPr="00FA09FD">
        <w:rPr>
          <w:rFonts w:cs="Times New Roman"/>
          <w:sz w:val="28"/>
          <w:szCs w:val="28"/>
        </w:rPr>
        <w:t xml:space="preserve">емлекеттік қызмет көрсету сапасын арттыру бойынша жүргізіліп жатқан жұмыстармен таныстырды, барлық </w:t>
      </w:r>
      <w:r>
        <w:rPr>
          <w:rFonts w:cs="Times New Roman"/>
          <w:sz w:val="28"/>
          <w:szCs w:val="28"/>
          <w:lang w:val="kk-KZ"/>
        </w:rPr>
        <w:t>туындаған</w:t>
      </w:r>
      <w:r w:rsidRPr="00FA09FD">
        <w:rPr>
          <w:rFonts w:cs="Times New Roman"/>
          <w:sz w:val="28"/>
          <w:szCs w:val="28"/>
        </w:rPr>
        <w:t xml:space="preserve"> сұрақтарға жауап берді.</w:t>
      </w:r>
    </w:p>
    <w:p w14:paraId="6C63A66B" w14:textId="77777777" w:rsidR="00E406DB" w:rsidRPr="005E7069" w:rsidRDefault="00E406DB" w:rsidP="00E406DB">
      <w:pPr>
        <w:widowControl/>
        <w:pBdr>
          <w:bottom w:val="single" w:sz="4" w:space="31" w:color="FFFFFF"/>
        </w:pBdr>
        <w:tabs>
          <w:tab w:val="left" w:pos="0"/>
        </w:tabs>
        <w:suppressAutoHyphens w:val="0"/>
        <w:jc w:val="both"/>
        <w:rPr>
          <w:rFonts w:cs="Times New Roman"/>
          <w:sz w:val="28"/>
          <w:szCs w:val="28"/>
          <w:lang w:val="kk-KZ"/>
        </w:rPr>
      </w:pPr>
      <w:r w:rsidRPr="00FA09FD">
        <w:rPr>
          <w:rFonts w:cs="Times New Roman"/>
          <w:sz w:val="28"/>
          <w:szCs w:val="28"/>
        </w:rPr>
        <w:tab/>
        <w:t xml:space="preserve">24 желтоқсанда Солтүстік Қазақстан облысы әкімдігінің дін істері басқармасы </w:t>
      </w:r>
      <w:r>
        <w:rPr>
          <w:rFonts w:cs="Times New Roman"/>
          <w:sz w:val="28"/>
          <w:szCs w:val="28"/>
          <w:lang w:val="kk-KZ"/>
        </w:rPr>
        <w:t>«</w:t>
      </w:r>
      <w:r w:rsidRPr="00FA09FD">
        <w:rPr>
          <w:rFonts w:cs="Times New Roman"/>
          <w:sz w:val="28"/>
          <w:szCs w:val="28"/>
        </w:rPr>
        <w:t>Бірінші сыбайлас жемқорлыққа қарсы медиа орталық</w:t>
      </w:r>
      <w:r>
        <w:rPr>
          <w:rFonts w:cs="Times New Roman"/>
          <w:sz w:val="28"/>
          <w:szCs w:val="28"/>
          <w:lang w:val="kk-KZ"/>
        </w:rPr>
        <w:t>»</w:t>
      </w:r>
      <w:r w:rsidRPr="00FA09FD">
        <w:rPr>
          <w:rFonts w:cs="Times New Roman"/>
          <w:sz w:val="28"/>
          <w:szCs w:val="28"/>
        </w:rPr>
        <w:t xml:space="preserve"> РҚБ Солтүстік Қазақстан облысы бойынша филиалының басшысы Руслан Шонұлы Асаубаевпен бірлесіп, Петропавл қаласының Халыққа қызмет көрсету орталығында көрсетілетін мемлекеттік қызметтердің сапасына мониторинг жүргізді</w:t>
      </w:r>
      <w:r>
        <w:rPr>
          <w:rFonts w:cs="Times New Roman"/>
          <w:sz w:val="28"/>
          <w:szCs w:val="28"/>
          <w:lang w:val="kk-KZ"/>
        </w:rPr>
        <w:t>.</w:t>
      </w:r>
    </w:p>
    <w:p w14:paraId="45F435E1" w14:textId="77777777" w:rsidR="00E406DB" w:rsidRPr="00FA09FD" w:rsidRDefault="00E406DB" w:rsidP="00E406DB">
      <w:pPr>
        <w:widowControl/>
        <w:pBdr>
          <w:bottom w:val="single" w:sz="4" w:space="31" w:color="FFFFFF"/>
        </w:pBdr>
        <w:tabs>
          <w:tab w:val="left" w:pos="0"/>
        </w:tabs>
        <w:suppressAutoHyphens w:val="0"/>
        <w:jc w:val="both"/>
        <w:rPr>
          <w:rFonts w:cs="Times New Roman"/>
          <w:sz w:val="28"/>
          <w:szCs w:val="28"/>
        </w:rPr>
      </w:pPr>
      <w:r w:rsidRPr="00FA09FD">
        <w:rPr>
          <w:rFonts w:cs="Times New Roman"/>
          <w:sz w:val="28"/>
          <w:szCs w:val="28"/>
        </w:rPr>
        <w:tab/>
        <w:t>Мемлекеттік қызмет көрсету үдерістерін жетілдіру мақсатында Дін істері басқармасымен мемлекеттік қызмет көрсету сапасына ішкі бақылау бойынша жұмыстар үнемі жүргізіледі. 2</w:t>
      </w:r>
      <w:r>
        <w:rPr>
          <w:rFonts w:cs="Times New Roman"/>
          <w:sz w:val="28"/>
          <w:szCs w:val="28"/>
        </w:rPr>
        <w:t>021 жылы Дін істері комитетіне м</w:t>
      </w:r>
      <w:r w:rsidRPr="00FA09FD">
        <w:rPr>
          <w:rFonts w:cs="Times New Roman"/>
          <w:sz w:val="28"/>
          <w:szCs w:val="28"/>
        </w:rPr>
        <w:t>емлекеттік қызмет көрсету үдерістерін автоматтандыру бойынша 6 ұсыныс жолданды.</w:t>
      </w:r>
    </w:p>
    <w:p w14:paraId="44C3DEDE" w14:textId="77777777" w:rsidR="00E406DB" w:rsidRDefault="00E406DB" w:rsidP="00E406DB">
      <w:pPr>
        <w:widowControl/>
        <w:pBdr>
          <w:bottom w:val="single" w:sz="4" w:space="31" w:color="FFFFFF"/>
        </w:pBdr>
        <w:tabs>
          <w:tab w:val="left" w:pos="0"/>
        </w:tabs>
        <w:suppressAutoHyphens w:val="0"/>
        <w:jc w:val="both"/>
        <w:rPr>
          <w:rFonts w:cs="Times New Roman"/>
          <w:sz w:val="28"/>
          <w:szCs w:val="28"/>
        </w:rPr>
      </w:pPr>
      <w:r w:rsidRPr="00FA09FD">
        <w:rPr>
          <w:rFonts w:cs="Times New Roman"/>
          <w:sz w:val="28"/>
          <w:szCs w:val="28"/>
        </w:rPr>
        <w:tab/>
        <w:t>Электрондық форматта мемлекеттік қызметтерді танымал ету бойынша жүргізілген жұмыс нәтижесінде электрондық форматта көрсетілген мемлекеттік қызметтердің үлесі 86%-ды құрады (2020 жылы-3,6%).</w:t>
      </w:r>
    </w:p>
    <w:p w14:paraId="2949B43B" w14:textId="77777777" w:rsidR="00E406DB" w:rsidRDefault="00E406DB" w:rsidP="00E406DB">
      <w:pPr>
        <w:widowControl/>
        <w:pBdr>
          <w:bottom w:val="single" w:sz="4" w:space="31" w:color="FFFFFF"/>
        </w:pBdr>
        <w:tabs>
          <w:tab w:val="left" w:pos="0"/>
        </w:tabs>
        <w:suppressAutoHyphens w:val="0"/>
        <w:spacing w:line="276" w:lineRule="auto"/>
        <w:jc w:val="both"/>
        <w:rPr>
          <w:rFonts w:cs="Times New Roman"/>
          <w:color w:val="0000FF"/>
          <w:sz w:val="28"/>
          <w:szCs w:val="28"/>
          <w:u w:val="single"/>
        </w:rPr>
      </w:pPr>
    </w:p>
    <w:p w14:paraId="0B93FD26" w14:textId="77777777" w:rsidR="00E406DB" w:rsidRPr="00052565" w:rsidRDefault="00E406DB" w:rsidP="00E406DB">
      <w:pPr>
        <w:widowControl/>
        <w:pBdr>
          <w:bottom w:val="single" w:sz="4" w:space="31" w:color="FFFFFF"/>
        </w:pBdr>
        <w:tabs>
          <w:tab w:val="left" w:pos="0"/>
        </w:tabs>
        <w:suppressAutoHyphens w:val="0"/>
        <w:spacing w:line="276" w:lineRule="auto"/>
        <w:jc w:val="both"/>
        <w:rPr>
          <w:rFonts w:cs="Times New Roman"/>
          <w:color w:val="0000FF"/>
          <w:sz w:val="28"/>
          <w:szCs w:val="28"/>
          <w:u w:val="single"/>
        </w:rPr>
      </w:pPr>
    </w:p>
    <w:p w14:paraId="476359BF" w14:textId="77777777" w:rsidR="00E406DB" w:rsidRDefault="00E406DB" w:rsidP="00E406DB">
      <w:pPr>
        <w:widowControl/>
        <w:pBdr>
          <w:bottom w:val="single" w:sz="4" w:space="31" w:color="FFFFFF"/>
        </w:pBdr>
        <w:tabs>
          <w:tab w:val="left" w:pos="0"/>
        </w:tabs>
        <w:suppressAutoHyphens w:val="0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  <w:r>
        <w:rPr>
          <w:rFonts w:cs="Times New Roman"/>
          <w:b/>
          <w:sz w:val="28"/>
          <w:szCs w:val="28"/>
          <w:lang w:val="kk-KZ"/>
        </w:rPr>
        <w:t>Басқарма басшысы</w:t>
      </w:r>
      <w:r w:rsidRPr="00710348">
        <w:rPr>
          <w:rFonts w:cs="Times New Roman"/>
          <w:b/>
          <w:sz w:val="28"/>
          <w:szCs w:val="28"/>
        </w:rPr>
        <w:t xml:space="preserve">                                            </w:t>
      </w:r>
      <w:r>
        <w:rPr>
          <w:rFonts w:cs="Times New Roman"/>
          <w:b/>
          <w:sz w:val="28"/>
          <w:szCs w:val="28"/>
        </w:rPr>
        <w:tab/>
      </w:r>
      <w:r>
        <w:rPr>
          <w:rFonts w:cs="Times New Roman"/>
          <w:b/>
          <w:sz w:val="28"/>
          <w:szCs w:val="28"/>
        </w:rPr>
        <w:tab/>
      </w:r>
      <w:r w:rsidRPr="00710348">
        <w:rPr>
          <w:rFonts w:cs="Times New Roman"/>
          <w:b/>
          <w:sz w:val="28"/>
          <w:szCs w:val="28"/>
        </w:rPr>
        <w:t xml:space="preserve">Р. </w:t>
      </w:r>
      <w:r>
        <w:rPr>
          <w:rFonts w:cs="Times New Roman"/>
          <w:b/>
          <w:sz w:val="28"/>
          <w:szCs w:val="28"/>
          <w:lang w:val="kk-KZ"/>
        </w:rPr>
        <w:t>Қ</w:t>
      </w:r>
      <w:r w:rsidRPr="00710348">
        <w:rPr>
          <w:rFonts w:cs="Times New Roman"/>
          <w:b/>
          <w:sz w:val="28"/>
          <w:szCs w:val="28"/>
        </w:rPr>
        <w:t>асенова</w:t>
      </w:r>
    </w:p>
    <w:p w14:paraId="4976BE0A" w14:textId="77777777" w:rsidR="00E406DB" w:rsidRDefault="00E406DB" w:rsidP="00E406DB">
      <w:pPr>
        <w:widowControl/>
        <w:pBdr>
          <w:bottom w:val="single" w:sz="4" w:space="31" w:color="FFFFFF"/>
        </w:pBdr>
        <w:tabs>
          <w:tab w:val="left" w:pos="0"/>
        </w:tabs>
        <w:suppressAutoHyphens w:val="0"/>
        <w:jc w:val="both"/>
        <w:rPr>
          <w:rFonts w:cs="Times New Roman"/>
          <w:b/>
          <w:sz w:val="28"/>
          <w:szCs w:val="28"/>
        </w:rPr>
      </w:pPr>
    </w:p>
    <w:p w14:paraId="3DCD4BCC" w14:textId="77777777" w:rsidR="00093C79" w:rsidRDefault="00093C79"/>
    <w:sectPr w:rsidR="0009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6DB"/>
    <w:rsid w:val="00093C79"/>
    <w:rsid w:val="00E4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EC700"/>
  <w15:chartTrackingRefBased/>
  <w15:docId w15:val="{50548ACF-A681-4480-842E-D76EF7150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06D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ru-RU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703</Words>
  <Characters>4008</Characters>
  <Application>Microsoft Office Word</Application>
  <DocSecurity>0</DocSecurity>
  <Lines>33</Lines>
  <Paragraphs>9</Paragraphs>
  <ScaleCrop>false</ScaleCrop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 hard</dc:creator>
  <cp:keywords/>
  <dc:description/>
  <cp:lastModifiedBy>work hard</cp:lastModifiedBy>
  <cp:revision>1</cp:revision>
  <dcterms:created xsi:type="dcterms:W3CDTF">2022-04-27T11:34:00Z</dcterms:created>
  <dcterms:modified xsi:type="dcterms:W3CDTF">2022-04-27T11:34:00Z</dcterms:modified>
</cp:coreProperties>
</file>